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Ink Finishing and Reproduction Checklist</w:t>
      </w:r>
    </w:p>
    <w:p>
      <w:pPr>
        <w:pStyle w:val="Heading2"/>
      </w:pPr>
      <w:r>
        <w:t xml:space="preserve">Before You Ink</w:t>
      </w:r>
    </w:p>
    <w:p>
      <w:r>
        <w:t xml:space="preserve">Set the job up so the ink stage runs clean. Decide the light and the blacks before a single line goes down, and make sure the station is built for blot-free work.</w:t>
      </w:r>
    </w:p>
    <w:p>
      <w:r>
        <w:rPr>
          <w:b/>
          <w:bCs/>
        </w:rPr>
        <w:t xml:space="preserve">Light-source direction decided: </w:t>
      </w:r>
      <w:r>
        <w:t xml:space="preserve">________________________________</w:t>
      </w:r>
    </w:p>
    <w:p>
      <w:r>
        <w:rPr>
          <w:b/>
          <w:bCs/>
        </w:rPr>
        <w:t xml:space="preserve">Solid-black shapes thumbnailed and balanced: </w:t>
      </w:r>
      <w:r>
        <w:t xml:space="preserve">________________________________</w:t>
      </w:r>
    </w:p>
    <w:p>
      <w:r>
        <w:rPr>
          <w:b/>
          <w:bCs/>
        </w:rPr>
        <w:t xml:space="preserve">Board tilted, ink on non-drawing side, test scrap taped beside (yes / no): </w:t>
      </w:r>
      <w:r>
        <w:t xml:space="preserve">________________________________</w:t>
      </w:r>
    </w:p>
    <w:p>
      <w:r>
        <w:rPr>
          <w:b/>
          <w:bCs/>
        </w:rPr>
        <w:t xml:space="preserve">New nibs degreased / brush re-pointed (yes / no): </w:t>
      </w:r>
      <w:r>
        <w:t xml:space="preserve">________________________________</w:t>
      </w:r>
    </w:p>
    <w:p>
      <w:pPr>
        <w:pStyle w:val="Heading2"/>
      </w:pPr>
      <w:r>
        <w:t xml:space="preserve">Inking Pass</w:t>
      </w:r>
    </w:p>
    <w:p>
      <w:r>
        <w:t xml:space="preserve">Ink in a sensible order, working top to bottom into dry paper, weighting the line to the light, and rendering tone and blacks as planned. Pull every stroke and rotate the paper for curves.</w:t>
      </w:r>
    </w:p>
    <w:p>
      <w:r>
        <w:rPr>
          <w:b/>
          <w:bCs/>
        </w:rPr>
        <w:t xml:space="preserve">Weighted line done: heavy outside and on shadow side, light inside (yes / no): </w:t>
      </w:r>
      <w:r>
        <w:t xml:space="preserve">________________________________</w:t>
      </w:r>
    </w:p>
    <w:p>
      <w:r>
        <w:rPr>
          <w:b/>
          <w:bCs/>
        </w:rPr>
        <w:t xml:space="preserve">Value rendered with hatching / crosshatching / stippling as planned (yes / no): </w:t>
      </w:r>
      <w:r>
        <w:t xml:space="preserve">________________________________</w:t>
      </w:r>
    </w:p>
    <w:p>
      <w:r>
        <w:rPr>
          <w:b/>
          <w:bCs/>
        </w:rPr>
        <w:t xml:space="preserve">Solid blacks outlined and brush-filled, balanced across the page (yes / no): </w:t>
      </w:r>
      <w:r>
        <w:t xml:space="preserve">________________________________</w:t>
      </w:r>
    </w:p>
    <w:p>
      <w:r>
        <w:rPr>
          <w:b/>
          <w:bCs/>
        </w:rPr>
        <w:t xml:space="preserve">Squint / shrink test passed for black-white-gray balance (yes / no): </w:t>
      </w:r>
      <w:r>
        <w:t xml:space="preserve">________________________________</w:t>
      </w:r>
    </w:p>
    <w:p>
      <w:pPr>
        <w:pStyle w:val="Heading2"/>
      </w:pPr>
      <w:r>
        <w:t xml:space="preserve">Finishing and Reproduction</w:t>
      </w:r>
    </w:p>
    <w:p>
      <w:r>
        <w:t xml:space="preserve">Take the piece to a crisp, reproducible finish. Patience is the rule: let everything dry before erasing, and clamp the scan to pure black and white so the line reads as sharp on screen as on the board.</w:t>
      </w:r>
    </w:p>
    <w:p>
      <w:r>
        <w:rPr>
          <w:b/>
          <w:bCs/>
        </w:rPr>
        <w:t xml:space="preserve">Ink (and solid blacks) fully dry before erasing (yes / no): </w:t>
      </w:r>
      <w:r>
        <w:t xml:space="preserve">________________________________</w:t>
      </w:r>
    </w:p>
    <w:p>
      <w:r>
        <w:rPr>
          <w:b/>
          <w:bCs/>
        </w:rPr>
        <w:t xml:space="preserve">Pencils erased cleanly, errors corrected with white paint and re-inked (yes / no): </w:t>
      </w:r>
      <w:r>
        <w:t xml:space="preserve">________________________________</w:t>
      </w:r>
    </w:p>
    <w:p>
      <w:r>
        <w:rPr>
          <w:b/>
          <w:bCs/>
        </w:rPr>
        <w:t xml:space="preserve">Scanned at 600 dpi+; levels adjusted to pure white and pure black (yes / no): </w:t>
      </w:r>
      <w:r>
        <w:t xml:space="preserve">________________________________</w:t>
      </w:r>
    </w:p>
    <w:p>
      <w:r>
        <w:rPr>
          <w:b/>
          <w:bCs/>
        </w:rPr>
        <w:t xml:space="preserve">Exported web PNG and 300 dpi high-contrast print file (yes / no):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2026-06-08T05:19:21.588Z</dcterms:created>
  <dcterms:modified xsi:type="dcterms:W3CDTF">2026-06-08T05:19:21.588Z</dcterms:modified>
</cp:coreProperties>
</file>

<file path=docProps/custom.xml><?xml version="1.0" encoding="utf-8"?>
<Properties xmlns="http://schemas.openxmlformats.org/officeDocument/2006/custom-properties" xmlns:vt="http://schemas.openxmlformats.org/officeDocument/2006/docPropsVTypes"/>
</file>